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ADA" w:rsidRDefault="002D1ADA" w:rsidP="002D1ADA">
      <w:pPr>
        <w:tabs>
          <w:tab w:val="left" w:pos="9214"/>
          <w:tab w:val="left" w:pos="10490"/>
        </w:tabs>
        <w:ind w:left="10632"/>
      </w:pPr>
      <w:r>
        <w:t xml:space="preserve">К постановлению администрации </w:t>
      </w:r>
    </w:p>
    <w:p w:rsidR="002D1ADA" w:rsidRDefault="002D1ADA" w:rsidP="002D1ADA">
      <w:pPr>
        <w:tabs>
          <w:tab w:val="left" w:pos="9214"/>
          <w:tab w:val="left" w:pos="10490"/>
        </w:tabs>
        <w:ind w:left="10632"/>
      </w:pPr>
      <w:r>
        <w:t xml:space="preserve">городского </w:t>
      </w:r>
      <w:proofErr w:type="spellStart"/>
      <w:r>
        <w:t>округаЗАТО</w:t>
      </w:r>
      <w:proofErr w:type="spellEnd"/>
      <w:r>
        <w:t xml:space="preserve"> Свободный</w:t>
      </w:r>
    </w:p>
    <w:p w:rsidR="002D1ADA" w:rsidRDefault="002D1ADA" w:rsidP="002D1ADA">
      <w:pPr>
        <w:tabs>
          <w:tab w:val="left" w:pos="9214"/>
          <w:tab w:val="left" w:pos="10490"/>
        </w:tabs>
        <w:ind w:left="10632"/>
      </w:pPr>
      <w:r>
        <w:t>от «30» октября № 596</w:t>
      </w:r>
      <w:bookmarkStart w:id="0" w:name="_GoBack"/>
      <w:bookmarkEnd w:id="0"/>
    </w:p>
    <w:p w:rsidR="002D1ADA" w:rsidRDefault="002D1ADA" w:rsidP="002D1ADA">
      <w:pPr>
        <w:tabs>
          <w:tab w:val="left" w:pos="9072"/>
          <w:tab w:val="left" w:pos="9214"/>
        </w:tabs>
        <w:jc w:val="center"/>
      </w:pPr>
    </w:p>
    <w:p w:rsidR="002D1ADA" w:rsidRDefault="002D1ADA" w:rsidP="002D1ADA">
      <w:pPr>
        <w:tabs>
          <w:tab w:val="left" w:pos="9072"/>
          <w:tab w:val="left" w:pos="9214"/>
        </w:tabs>
        <w:jc w:val="center"/>
      </w:pPr>
      <w:r>
        <w:t>Перечень</w:t>
      </w:r>
    </w:p>
    <w:p w:rsidR="002D1ADA" w:rsidRDefault="002D1ADA" w:rsidP="002D1ADA">
      <w:pPr>
        <w:jc w:val="center"/>
      </w:pPr>
      <w:r>
        <w:t xml:space="preserve">недвижимого муниципального имущества (за исключением земельных участков) городского </w:t>
      </w:r>
      <w:proofErr w:type="gramStart"/>
      <w:r>
        <w:t>округа</w:t>
      </w:r>
      <w:proofErr w:type="gramEnd"/>
      <w:r>
        <w:t xml:space="preserve"> ЗАТО Свободный,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 </w:t>
      </w:r>
    </w:p>
    <w:tbl>
      <w:tblPr>
        <w:tblW w:w="150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648"/>
        <w:gridCol w:w="2125"/>
        <w:gridCol w:w="1842"/>
        <w:gridCol w:w="2125"/>
        <w:gridCol w:w="2976"/>
        <w:gridCol w:w="2834"/>
      </w:tblGrid>
      <w:tr w:rsidR="002D1ADA" w:rsidTr="00A73EA6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ADA" w:rsidRDefault="002D1ADA" w:rsidP="00A73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ADA" w:rsidRDefault="002D1ADA" w:rsidP="00A73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(местоположение)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ADA" w:rsidRDefault="002D1ADA" w:rsidP="00A73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объекта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ADA" w:rsidRDefault="002D1ADA" w:rsidP="00A73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площадь,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ADA" w:rsidRDefault="002D1ADA" w:rsidP="00A73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объекта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ADA" w:rsidRDefault="002D1ADA" w:rsidP="00A73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Обременение объекта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ADA" w:rsidRDefault="002D1ADA" w:rsidP="00A73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договора</w:t>
            </w:r>
          </w:p>
        </w:tc>
      </w:tr>
      <w:tr w:rsidR="002D1ADA" w:rsidTr="00A73EA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ADA" w:rsidRDefault="002D1ADA" w:rsidP="00A73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ADA" w:rsidRDefault="002D1ADA" w:rsidP="00A73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Свободы, 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ADA" w:rsidRDefault="002D1ADA" w:rsidP="00A73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Гаражный бокс, номер на поэтажном плане:2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ADA" w:rsidRDefault="002D1ADA" w:rsidP="00A73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ADA" w:rsidRDefault="002D1ADA" w:rsidP="00A73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стоянки пассажирского автотранспорта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ADA" w:rsidRDefault="002D1ADA" w:rsidP="00A73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с ИП Колесниковым Е.И.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ADA" w:rsidRDefault="002D1ADA" w:rsidP="00A73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21.11.2014 – 21.11.2019</w:t>
            </w:r>
          </w:p>
        </w:tc>
      </w:tr>
      <w:tr w:rsidR="002D1ADA" w:rsidTr="00A73EA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ADA" w:rsidRDefault="002D1ADA" w:rsidP="00A73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ADA" w:rsidRDefault="002D1ADA" w:rsidP="00A73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Свободы, 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ADA" w:rsidRDefault="002D1ADA" w:rsidP="00A73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Гаражный бокс, номер на поэтажном плане:1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ADA" w:rsidRDefault="002D1ADA" w:rsidP="00A73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ADA" w:rsidRDefault="002D1ADA" w:rsidP="00A73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стоянки пассажирского автотранспорта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ADA" w:rsidRDefault="002D1ADA" w:rsidP="00A73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с ИП Колесниковым Е.И.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ADA" w:rsidRDefault="002D1ADA" w:rsidP="00A73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21.11.2014 – 21.11.2019</w:t>
            </w:r>
          </w:p>
        </w:tc>
      </w:tr>
      <w:tr w:rsidR="002D1ADA" w:rsidTr="00A73EA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ADA" w:rsidRDefault="002D1ADA" w:rsidP="00A73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ADA" w:rsidRDefault="002D1ADA" w:rsidP="00A73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Свободы, 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ADA" w:rsidRDefault="002D1ADA" w:rsidP="00A73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Гаражный бокс, номер на поэтажном плане:4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ADA" w:rsidRDefault="002D1ADA" w:rsidP="00A73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ADA" w:rsidRDefault="002D1ADA" w:rsidP="00A73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стоянки пассажирского автотранспорта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ADA" w:rsidRDefault="002D1ADA" w:rsidP="00A73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с ИП Колесниковым Е.И.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ADA" w:rsidRDefault="002D1ADA" w:rsidP="00A73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21.11.2014 – 21.11.2019</w:t>
            </w:r>
          </w:p>
        </w:tc>
      </w:tr>
      <w:tr w:rsidR="002D1ADA" w:rsidTr="00A73EA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ADA" w:rsidRDefault="002D1ADA" w:rsidP="00A73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ADA" w:rsidRDefault="002D1ADA" w:rsidP="00A73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Российской Армии, д.10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ADA" w:rsidRDefault="002D1ADA" w:rsidP="00A73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Гаражный бокс, номер по поэтажному плану:1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ADA" w:rsidRDefault="002D1ADA" w:rsidP="00A73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ADA" w:rsidRDefault="002D1ADA" w:rsidP="00A73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стоянки пассажирского автотранспорта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ADA" w:rsidRDefault="002D1ADA" w:rsidP="00A73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с ИП Колесниковым Е.И.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ADA" w:rsidRDefault="002D1ADA" w:rsidP="00A73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21.11.2014 – 21.11.2019</w:t>
            </w:r>
          </w:p>
        </w:tc>
      </w:tr>
      <w:tr w:rsidR="002D1ADA" w:rsidTr="00A73EA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ADA" w:rsidRDefault="002D1ADA" w:rsidP="00A73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ADA" w:rsidRDefault="002D1ADA" w:rsidP="00A73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Российской Армии, д.10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ADA" w:rsidRDefault="002D1ADA" w:rsidP="00A73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Гаражный бокс, номер по поэтажному плану:4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ADA" w:rsidRDefault="002D1ADA" w:rsidP="00A73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ADA" w:rsidRDefault="002D1ADA" w:rsidP="00A73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стоянки пассажирского автотранспорта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ADA" w:rsidRDefault="002D1ADA" w:rsidP="00A73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с ИП Колесниковым Е.И.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ADA" w:rsidRDefault="002D1ADA" w:rsidP="00A73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21.11.2014 – 21.11.2019</w:t>
            </w:r>
          </w:p>
        </w:tc>
      </w:tr>
      <w:tr w:rsidR="002D1ADA" w:rsidTr="00A73EA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ADA" w:rsidRDefault="002D1ADA" w:rsidP="00A73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ADA" w:rsidRDefault="002D1ADA" w:rsidP="00A73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д.6, номер на поэтажном плане: 16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ADA" w:rsidRDefault="002D1ADA" w:rsidP="00A73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ADA" w:rsidRDefault="002D1ADA" w:rsidP="00A73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ADA" w:rsidRDefault="002D1ADA" w:rsidP="00A73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по ремонту обуви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ADA" w:rsidRDefault="002D1ADA" w:rsidP="00A73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с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ADA" w:rsidRDefault="002D1ADA" w:rsidP="00A73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23.06.2017 - 22.06.2022</w:t>
            </w:r>
          </w:p>
        </w:tc>
      </w:tr>
      <w:tr w:rsidR="002D1ADA" w:rsidTr="00A73EA6">
        <w:trPr>
          <w:cantSplit/>
          <w:trHeight w:val="1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ADA" w:rsidRDefault="002D1ADA" w:rsidP="00A73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ADA" w:rsidRDefault="002D1ADA" w:rsidP="00A73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7, номера на поэтажном плане 16,21,22 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ADA" w:rsidRDefault="002D1ADA" w:rsidP="00A73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ADA" w:rsidRDefault="002D1ADA" w:rsidP="00A73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ADA" w:rsidRDefault="002D1ADA" w:rsidP="00A73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офисных машин и вычислительной техники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ADA" w:rsidRDefault="002D1ADA" w:rsidP="00A73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с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ADA" w:rsidRDefault="002D1ADA" w:rsidP="00A73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01.06.2015 – 31.05.2020</w:t>
            </w:r>
          </w:p>
        </w:tc>
      </w:tr>
      <w:tr w:rsidR="002D1ADA" w:rsidTr="00A73EA6">
        <w:trPr>
          <w:cantSplit/>
          <w:trHeight w:val="1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ADA" w:rsidRDefault="002D1ADA" w:rsidP="00A73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ADA" w:rsidRDefault="002D1ADA" w:rsidP="00A73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д.6, номер на поэтажном плане: 20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ADA" w:rsidRDefault="002D1ADA" w:rsidP="00A73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ADA" w:rsidRDefault="002D1ADA" w:rsidP="00A73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ADA" w:rsidRDefault="002D1ADA" w:rsidP="00A73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ADA" w:rsidRDefault="002D1ADA" w:rsidP="00A73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с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ADA" w:rsidRDefault="002D1ADA" w:rsidP="00A73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04.05.2018 - 03.05.2023</w:t>
            </w:r>
          </w:p>
        </w:tc>
      </w:tr>
      <w:tr w:rsidR="002D1ADA" w:rsidTr="00A73EA6">
        <w:trPr>
          <w:cantSplit/>
          <w:trHeight w:val="1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ADA" w:rsidRDefault="002D1ADA" w:rsidP="00A73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ADA" w:rsidRDefault="002D1ADA" w:rsidP="00A73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д.6, номер на поэтажном плане: 17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ADA" w:rsidRDefault="002D1ADA" w:rsidP="00A73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ADA" w:rsidRDefault="002D1ADA" w:rsidP="00A73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ADA" w:rsidRDefault="002D1ADA" w:rsidP="00A73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ADA" w:rsidRDefault="002D1ADA" w:rsidP="00A73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с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ADA" w:rsidRDefault="002D1ADA" w:rsidP="00A73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04.05.2018 - 03.05.2023</w:t>
            </w:r>
          </w:p>
        </w:tc>
      </w:tr>
    </w:tbl>
    <w:p w:rsidR="002D1ADA" w:rsidRDefault="002D1ADA" w:rsidP="002D1ADA"/>
    <w:p w:rsidR="002D1ADA" w:rsidRDefault="002D1ADA" w:rsidP="002D1ADA">
      <w:pPr>
        <w:jc w:val="center"/>
      </w:pPr>
    </w:p>
    <w:p w:rsidR="00CC22B5" w:rsidRDefault="00CC22B5"/>
    <w:sectPr w:rsidR="00CC22B5" w:rsidSect="00CA1BE8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DA"/>
    <w:rsid w:val="002D1ADA"/>
    <w:rsid w:val="009E0B74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2018-12-29T06:48:00Z</dcterms:created>
  <dcterms:modified xsi:type="dcterms:W3CDTF">2018-12-29T06:49:00Z</dcterms:modified>
</cp:coreProperties>
</file>